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24A3C" w14:textId="77777777" w:rsidR="005052F3" w:rsidRDefault="005052F3" w:rsidP="005052F3">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4" w:history="1">
        <w:r>
          <w:rPr>
            <w:rStyle w:val="a3"/>
            <w:rFonts w:ascii="Palatino Linotype" w:hAnsi="Palatino Linotype"/>
            <w:b w:val="0"/>
            <w:bCs w:val="0"/>
            <w:color w:val="98A48E"/>
          </w:rPr>
          <w:t>СОБРАНИЕ ДЕПУТАТОВ ПЕНСКОГО СЕЛЬСОВЕТА БЕЛОВСКОГО РАЙОНА 20.04.2022 г. № 58/171 О проекте решения Собрания депутатов Пенского сельсовета Беловского района «О внесении изменений и дополнений в Устав муниципально</w:t>
        </w:r>
      </w:hyperlink>
    </w:p>
    <w:p w14:paraId="7356B237"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СОБРАНИЕ ДЕПУТАТОВ</w:t>
      </w:r>
    </w:p>
    <w:p w14:paraId="5FFFE0B0"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765BB1C0"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36BF0F95"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AC59248"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20.04.2022 г.  № 58/171</w:t>
      </w:r>
    </w:p>
    <w:p w14:paraId="6889B51C"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5F5F507"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проекте решения Собрания депутатов</w:t>
      </w:r>
    </w:p>
    <w:p w14:paraId="47C5B8B4"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 Беловского района</w:t>
      </w:r>
    </w:p>
    <w:p w14:paraId="074B9CD9"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внесении изменений и дополнений в Устав</w:t>
      </w:r>
    </w:p>
    <w:p w14:paraId="7ACCE0EF"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муниципального образования «Пенский</w:t>
      </w:r>
    </w:p>
    <w:p w14:paraId="20DE2231"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сельсовет» Беловского района Курской области</w:t>
      </w:r>
    </w:p>
    <w:p w14:paraId="04D284E6"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целях приведения в соответствие с действующим законодательством Устава муниципального образования  «Пенский сельсовет» (с последующими изменениями и дополнениями) (далее – Устав муниципального образования  «Пенский сельсовет»),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«Пенский сельсовет»,  Собрание депутатов Пенского сельсовета Беловского района РЕШИЛО:</w:t>
      </w:r>
    </w:p>
    <w:p w14:paraId="1B412FE4"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Внести проект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 обсуждение граждан, проживающих на территории Пенского сельсовета Беловского района  (приложение №1)</w:t>
      </w:r>
    </w:p>
    <w:p w14:paraId="2ED70A7B"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Обнародовать текст проекта решения Собрания депутатов Пенского сельсовета Беловского района «О внесении изменений и дополнений в Устав муниципального </w:t>
      </w:r>
      <w:r>
        <w:rPr>
          <w:rFonts w:ascii="Verdana" w:hAnsi="Verdana"/>
          <w:color w:val="292D24"/>
          <w:sz w:val="20"/>
          <w:szCs w:val="20"/>
        </w:rPr>
        <w:lastRenderedPageBreak/>
        <w:t>образования «Пенский сельсовет» Беловского района Курской области» на трех информационных стендах расположенных:</w:t>
      </w:r>
    </w:p>
    <w:p w14:paraId="0AB9E38F"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1-й – у здания Администрации Пенского сельсовета;  </w:t>
      </w:r>
    </w:p>
    <w:p w14:paraId="185B9462"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2-й – у здания магазина   ООО «Рост»;</w:t>
      </w:r>
    </w:p>
    <w:p w14:paraId="0C582642"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3-й – у здания магазина «Пенская  Слобода».</w:t>
      </w:r>
    </w:p>
    <w:p w14:paraId="2CC05D5D"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Обратиться к гражданам, проживающим на территории Пенского сельсовета, с просьбой принять активное участие в обсуждении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внести предложения по совершенствованию данного проекта.</w:t>
      </w:r>
    </w:p>
    <w:p w14:paraId="6ACA72C7"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Утвердить прилагаемый Порядок участия граждан в обсуждении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(приложение № 2).</w:t>
      </w:r>
    </w:p>
    <w:p w14:paraId="73A22CC2"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Утвердить прилагаемый Порядок учёта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(приложение № 3).</w:t>
      </w:r>
    </w:p>
    <w:p w14:paraId="2F9C010B"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Утвердить состав комиссии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(приложение № 4).</w:t>
      </w:r>
    </w:p>
    <w:p w14:paraId="0EE0D280"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Поручить комиссии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приёму и учёту предложений по нему:</w:t>
      </w:r>
    </w:p>
    <w:p w14:paraId="61F82142"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Обобщить и систематизировать предложения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0720D9FD"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7.2. Обобщённые и систематизированные материалы предоставить Собранию депутатов Пенского сельсовета Беловского района.</w:t>
      </w:r>
    </w:p>
    <w:p w14:paraId="12577FCD"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Обнародовать настоящее решение на информационных стендах в  с. Пены.</w:t>
      </w:r>
    </w:p>
    <w:p w14:paraId="41CE9A7D"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Контроль по исполнению настоящего решения оставляю за собой.</w:t>
      </w:r>
    </w:p>
    <w:p w14:paraId="2E097E09"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Председатель Собрания</w:t>
      </w:r>
    </w:p>
    <w:p w14:paraId="3D34E3D4"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депутатов  Пенского сельсовета</w:t>
      </w:r>
    </w:p>
    <w:p w14:paraId="31151D93"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Н.В. Гурьева</w:t>
      </w:r>
    </w:p>
    <w:p w14:paraId="121C56EA"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643EFF8F"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5FDF05C3"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14:paraId="09ECEA80"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14:paraId="60ECF01D"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14:paraId="7CC46A8A"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20.04.2022 г.           № 58/171</w:t>
      </w:r>
    </w:p>
    <w:p w14:paraId="16382074"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Проект решения о внесении изменений и дополнений в Устав муниципального образования «Пенский сельсовет» Беловского района Курской области</w:t>
      </w:r>
    </w:p>
    <w:p w14:paraId="0241C069"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Внести в Устав муниципального образования «Пенский сельсовет» Беловского района Курской области следующие изменения и дополнения:                   </w:t>
      </w:r>
    </w:p>
    <w:p w14:paraId="2F7F2D73"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1)</w:t>
      </w:r>
      <w:r>
        <w:rPr>
          <w:rFonts w:ascii="Verdana" w:hAnsi="Verdana"/>
          <w:color w:val="292D24"/>
          <w:sz w:val="20"/>
          <w:szCs w:val="20"/>
        </w:rPr>
        <w:t> в наименовании статьи </w:t>
      </w:r>
      <w:r>
        <w:rPr>
          <w:rStyle w:val="a5"/>
          <w:rFonts w:ascii="Verdana" w:hAnsi="Verdana"/>
          <w:color w:val="292D24"/>
          <w:sz w:val="20"/>
          <w:szCs w:val="20"/>
        </w:rPr>
        <w:t>7</w:t>
      </w:r>
      <w:r>
        <w:rPr>
          <w:rFonts w:ascii="Verdana" w:hAnsi="Verdana"/>
          <w:color w:val="292D24"/>
          <w:sz w:val="20"/>
          <w:szCs w:val="20"/>
        </w:rPr>
        <w:t> «Взаимодействие органов местного самоуправления» слова «местного самоуправления» заменить словами «местного самоуправления Пенского сельсовета»;                                                        </w:t>
      </w:r>
    </w:p>
    <w:p w14:paraId="3CFF5C30"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2)</w:t>
      </w:r>
      <w:r>
        <w:rPr>
          <w:rFonts w:ascii="Verdana" w:hAnsi="Verdana"/>
          <w:color w:val="292D24"/>
          <w:sz w:val="20"/>
          <w:szCs w:val="20"/>
        </w:rPr>
        <w:t>     в статье </w:t>
      </w:r>
      <w:r>
        <w:rPr>
          <w:rStyle w:val="a5"/>
          <w:rFonts w:ascii="Verdana" w:hAnsi="Verdana"/>
          <w:color w:val="292D24"/>
          <w:sz w:val="20"/>
          <w:szCs w:val="20"/>
        </w:rPr>
        <w:t>9</w:t>
      </w:r>
      <w:r>
        <w:rPr>
          <w:rFonts w:ascii="Verdana" w:hAnsi="Verdana"/>
          <w:color w:val="292D24"/>
          <w:sz w:val="20"/>
          <w:szCs w:val="20"/>
        </w:rPr>
        <w:t> «Местный референдум»:</w:t>
      </w:r>
    </w:p>
    <w:p w14:paraId="2B806BE4"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   в абзаце 2 части 4 слова «федеральным законом и принимаемым»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14:paraId="78B7C41F"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     в части 10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 </w:t>
      </w:r>
    </w:p>
    <w:p w14:paraId="3CEBBF3D"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B14693E"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3)    </w:t>
      </w:r>
      <w:r>
        <w:rPr>
          <w:rFonts w:ascii="Verdana" w:hAnsi="Verdana"/>
          <w:color w:val="292D24"/>
          <w:sz w:val="20"/>
          <w:szCs w:val="20"/>
        </w:rPr>
        <w:t>в статье </w:t>
      </w:r>
      <w:r>
        <w:rPr>
          <w:rStyle w:val="a5"/>
          <w:rFonts w:ascii="Verdana" w:hAnsi="Verdana"/>
          <w:color w:val="292D24"/>
          <w:sz w:val="20"/>
          <w:szCs w:val="20"/>
        </w:rPr>
        <w:t>10</w:t>
      </w:r>
      <w:r>
        <w:rPr>
          <w:rFonts w:ascii="Verdana" w:hAnsi="Verdana"/>
          <w:color w:val="292D24"/>
          <w:sz w:val="20"/>
          <w:szCs w:val="20"/>
        </w:rPr>
        <w:t>  «Муниципальные выборы»:</w:t>
      </w:r>
    </w:p>
    <w:p w14:paraId="19164073"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    в части 3 слово «соответствующей» исключить;</w:t>
      </w:r>
      <w:r>
        <w:rPr>
          <w:rStyle w:val="a5"/>
          <w:rFonts w:ascii="Verdana" w:hAnsi="Verdana"/>
          <w:color w:val="292D24"/>
          <w:sz w:val="20"/>
          <w:szCs w:val="20"/>
        </w:rPr>
        <w:t> </w:t>
      </w:r>
    </w:p>
    <w:p w14:paraId="05B335DA"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 xml:space="preserve">б)   в части  4  слова  «федеральным законом и принимаемыми» заменить словами «Федеральным законом от 12 июня 2002 года № 67-ФЗ     «Об основных гарантиях </w:t>
      </w:r>
      <w:r>
        <w:rPr>
          <w:rFonts w:ascii="Verdana" w:hAnsi="Verdana"/>
          <w:color w:val="292D24"/>
          <w:sz w:val="20"/>
          <w:szCs w:val="20"/>
        </w:rPr>
        <w:lastRenderedPageBreak/>
        <w:t>избирательных прав и права на участие в референдуме граждан Российской Федерации» и принимаемыми»;</w:t>
      </w:r>
    </w:p>
    <w:p w14:paraId="472596E8"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81B0A4B"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4)   </w:t>
      </w:r>
      <w:r>
        <w:rPr>
          <w:rFonts w:ascii="Verdana" w:hAnsi="Verdana"/>
          <w:color w:val="292D24"/>
          <w:sz w:val="20"/>
          <w:szCs w:val="20"/>
        </w:rPr>
        <w:t>в части 7 статьи </w:t>
      </w:r>
      <w:r>
        <w:rPr>
          <w:rStyle w:val="a5"/>
          <w:rFonts w:ascii="Verdana" w:hAnsi="Verdana"/>
          <w:color w:val="292D24"/>
          <w:sz w:val="20"/>
          <w:szCs w:val="20"/>
        </w:rPr>
        <w:t>11 «</w:t>
      </w:r>
      <w:r>
        <w:rPr>
          <w:rFonts w:ascii="Verdana" w:hAnsi="Verdana"/>
          <w:color w:val="292D24"/>
          <w:sz w:val="20"/>
          <w:szCs w:val="20"/>
        </w:rPr>
        <w:t>Голосование по отзыву депутата Собрания депутатов Пенского сельсовета Беловского района, Главы Пенского сельсовета Беловского района» слова «в избирательном округе, муниципальном образовании» заменить словами «в избирательном округе, Пенском сельсовете»;</w:t>
      </w:r>
    </w:p>
    <w:p w14:paraId="106681B7"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78B123C"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5)   </w:t>
      </w:r>
      <w:r>
        <w:rPr>
          <w:rFonts w:ascii="Verdana" w:hAnsi="Verdana"/>
          <w:color w:val="292D24"/>
          <w:sz w:val="20"/>
          <w:szCs w:val="20"/>
        </w:rPr>
        <w:t>пункт 7 части 4 статьи</w:t>
      </w:r>
      <w:r>
        <w:rPr>
          <w:rStyle w:val="a5"/>
          <w:rFonts w:ascii="Verdana" w:hAnsi="Verdana"/>
          <w:color w:val="292D24"/>
          <w:sz w:val="20"/>
          <w:szCs w:val="20"/>
        </w:rPr>
        <w:t> 24 </w:t>
      </w:r>
      <w:r>
        <w:rPr>
          <w:rFonts w:ascii="Verdana" w:hAnsi="Verdana"/>
          <w:color w:val="292D24"/>
          <w:sz w:val="20"/>
          <w:szCs w:val="20"/>
        </w:rPr>
        <w:t>«Статус депутата Собрания депутатов Пенского сельсовета Беловского района» изложить в следующей редакции:</w:t>
      </w:r>
    </w:p>
    <w:p w14:paraId="3D476FF3"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89E832F"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6)</w:t>
      </w:r>
      <w:r>
        <w:rPr>
          <w:rFonts w:ascii="Verdana" w:hAnsi="Verdana"/>
          <w:color w:val="292D24"/>
          <w:sz w:val="20"/>
          <w:szCs w:val="20"/>
        </w:rPr>
        <w:t> статью </w:t>
      </w:r>
      <w:r>
        <w:rPr>
          <w:rStyle w:val="a5"/>
          <w:rFonts w:ascii="Verdana" w:hAnsi="Verdana"/>
          <w:color w:val="292D24"/>
          <w:sz w:val="20"/>
          <w:szCs w:val="20"/>
        </w:rPr>
        <w:t>29</w:t>
      </w:r>
      <w:r>
        <w:rPr>
          <w:rFonts w:ascii="Verdana" w:hAnsi="Verdana"/>
          <w:color w:val="292D24"/>
          <w:sz w:val="20"/>
          <w:szCs w:val="20"/>
        </w:rPr>
        <w:t> «Глава Пенского сельсовета Беловского района» дополнить частью 7 следующего содержания:</w:t>
      </w:r>
    </w:p>
    <w:p w14:paraId="741B8DF8"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«7. Глава Пенского сельсовета Беловского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Пенского сельсовета Беловского района не может одновременно исполнять полномочия депутата Собрания депутатов Пенского сельсовета Беловского района,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14:paraId="60225283"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7) </w:t>
      </w:r>
      <w:r>
        <w:rPr>
          <w:rFonts w:ascii="Verdana" w:hAnsi="Verdana"/>
          <w:color w:val="292D24"/>
          <w:sz w:val="20"/>
          <w:szCs w:val="20"/>
        </w:rPr>
        <w:t>пункт  8  части  2  статьи</w:t>
      </w:r>
      <w:r>
        <w:rPr>
          <w:rStyle w:val="a5"/>
          <w:rFonts w:ascii="Verdana" w:hAnsi="Verdana"/>
          <w:color w:val="292D24"/>
          <w:sz w:val="20"/>
          <w:szCs w:val="20"/>
        </w:rPr>
        <w:t> 30 «</w:t>
      </w:r>
      <w:r>
        <w:rPr>
          <w:rFonts w:ascii="Verdana" w:hAnsi="Verdana"/>
          <w:color w:val="292D24"/>
          <w:sz w:val="20"/>
          <w:szCs w:val="20"/>
        </w:rPr>
        <w:t>Досрочное прекращение полномочий Главы Пенского сельсовета Беловского района» изложить в следующей редакции:</w:t>
      </w:r>
    </w:p>
    <w:p w14:paraId="1FC44954"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83DD7E8"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8)   </w:t>
      </w:r>
      <w:r>
        <w:rPr>
          <w:rFonts w:ascii="Verdana" w:hAnsi="Verdana"/>
          <w:color w:val="292D24"/>
          <w:sz w:val="20"/>
          <w:szCs w:val="20"/>
        </w:rPr>
        <w:t>в  абзаце  2  части  5  статьи</w:t>
      </w:r>
      <w:r>
        <w:rPr>
          <w:rStyle w:val="a5"/>
          <w:rFonts w:ascii="Verdana" w:hAnsi="Verdana"/>
          <w:color w:val="292D24"/>
          <w:sz w:val="20"/>
          <w:szCs w:val="20"/>
        </w:rPr>
        <w:t>  34 </w:t>
      </w:r>
      <w:r>
        <w:rPr>
          <w:rFonts w:ascii="Verdana" w:hAnsi="Verdana"/>
          <w:color w:val="292D24"/>
          <w:sz w:val="20"/>
          <w:szCs w:val="20"/>
        </w:rPr>
        <w:t>«Контрольно-счётный орган Пенского сельсовета Беловского района» слова «и регламентом» заменить словами      «и Регламентом»;</w:t>
      </w:r>
    </w:p>
    <w:p w14:paraId="0790C88F"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9) </w:t>
      </w:r>
      <w:r>
        <w:rPr>
          <w:rFonts w:ascii="Verdana" w:hAnsi="Verdana"/>
          <w:color w:val="292D24"/>
          <w:sz w:val="20"/>
          <w:szCs w:val="20"/>
        </w:rPr>
        <w:t>часть 7 статьи </w:t>
      </w:r>
      <w:r>
        <w:rPr>
          <w:rStyle w:val="a5"/>
          <w:rFonts w:ascii="Verdana" w:hAnsi="Verdana"/>
          <w:color w:val="292D24"/>
          <w:sz w:val="20"/>
          <w:szCs w:val="20"/>
        </w:rPr>
        <w:t>58 </w:t>
      </w:r>
      <w:r>
        <w:rPr>
          <w:rFonts w:ascii="Verdana" w:hAnsi="Verdana"/>
          <w:color w:val="292D24"/>
          <w:sz w:val="20"/>
          <w:szCs w:val="20"/>
        </w:rPr>
        <w:t>«Порядок принятия Устава Пенского сельсовета, решения о внесении изменений и (или) дополнений в Устав Пенского сельсовета» изложить в следующей редакции:</w:t>
      </w:r>
    </w:p>
    <w:p w14:paraId="586AD14B"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«7.  Глава  Пенского  сельсовета  Беловского  района  обязан  опубликовать  (обнародовать)  зарегистрированные  Устав  Пенского  сельсовета,  муниципальный  правовой  акт о внесении изменений и дополнений в Устав  Пенского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 ФЗ «О государственной регистрации уставов муниципальных образований».».</w:t>
      </w:r>
    </w:p>
    <w:p w14:paraId="14EBFEB1"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Главе </w:t>
      </w:r>
      <w:r>
        <w:rPr>
          <w:rFonts w:ascii="Verdana" w:hAnsi="Verdana"/>
          <w:color w:val="292D24"/>
          <w:sz w:val="20"/>
          <w:szCs w:val="20"/>
        </w:rPr>
        <w:softHyphen/>
      </w:r>
      <w:r>
        <w:rPr>
          <w:rFonts w:ascii="Verdana" w:hAnsi="Verdana"/>
          <w:color w:val="292D24"/>
          <w:sz w:val="20"/>
          <w:szCs w:val="20"/>
        </w:rPr>
        <w:softHyphen/>
        <w:t xml:space="preserve"> Пенского сельсовета Беловского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3C969AFA"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Обнародовать настоящее Решение  после его государственной регистрации на информационных стендах, расположенных:</w:t>
      </w:r>
    </w:p>
    <w:p w14:paraId="78C43804"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1-й -   у здания Администрации  Пенского сельсовета  Беловского района  с. Пены;   </w:t>
      </w:r>
    </w:p>
    <w:p w14:paraId="1AA5F16F"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2-й -   у здания магазина  ООО «Рост»  с. Пены</w:t>
      </w:r>
    </w:p>
    <w:p w14:paraId="6B2BEC17"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3-й – у здания магазина «Пенская Слобода» с. Пены</w:t>
      </w:r>
    </w:p>
    <w:p w14:paraId="0F0D141D"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4. Настоящее Решение вступает в силу после  официального опубликования (обнародования) после его государственной регистрации, </w:t>
      </w:r>
      <w:r>
        <w:rPr>
          <w:rStyle w:val="a5"/>
          <w:rFonts w:ascii="Verdana" w:hAnsi="Verdana"/>
          <w:color w:val="292D24"/>
          <w:sz w:val="20"/>
          <w:szCs w:val="20"/>
        </w:rPr>
        <w:t>за исключением пункта 2, который вступает в силу со дня подписания настоящего Решения.</w:t>
      </w:r>
    </w:p>
    <w:p w14:paraId="03C9436D"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B2C6A7D"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1FE1899"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 Пенского сельсовета</w:t>
      </w:r>
    </w:p>
    <w:p w14:paraId="1C028199"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Н.В. Гурьева</w:t>
      </w:r>
    </w:p>
    <w:p w14:paraId="27328028"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576B5380"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А.И.Тищенко      </w:t>
      </w:r>
    </w:p>
    <w:p w14:paraId="4B6F2E97"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Приложение № 2</w:t>
      </w:r>
    </w:p>
    <w:p w14:paraId="035B2F93"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14:paraId="5C3CD046"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14:paraId="240EFE46"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20.04.2022 г.  № 58/171</w:t>
      </w:r>
    </w:p>
    <w:p w14:paraId="6E3D8C08"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Порядок</w:t>
      </w:r>
    </w:p>
    <w:p w14:paraId="4A320F7C"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участия граждан в обсуждении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7D88D632"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058E2751"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Обсуждение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начинается со дня его официального обнародования на информационных стендах, которое обнародуется не позднее, чем за 30 дней до дня рассмотрения на заседании Собрания депутатов Пенского сельсовета Беловского района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3986F850"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Период обсуждения составляет 20 дней со дня официального обнародования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 информационных стендах.</w:t>
      </w:r>
    </w:p>
    <w:p w14:paraId="09F0DD26"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Все предложения граждан по существу обсуждаемых вопросов направляются в комиссию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приёму и учёту предложений по нему (далее комиссия), расположенную по адресу: Курская область, Беловский район, с. Пены, ул. Базарная, 38 (Администрация Пенского сельсовета Беловского района).</w:t>
      </w:r>
    </w:p>
    <w:p w14:paraId="7860A43D"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4.Обсуждение гражданами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может проводиться также путём коллективных обсуждений, проводимых в организациях Пенского сельсовета Беловского района Курской области, органах местного самоуправления Пенского сельсовета Беловского района Курской области.</w:t>
      </w:r>
    </w:p>
    <w:p w14:paraId="2E89A329"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Обсуждение призвано на основе широкой гласности, сопоставление и изучение различных мнений способствовать выработке конструктивных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71451E0E"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Индивидуальные и коллективные предложения должны быть представлены в комиссию не позднее 17.00 часов последнего дня обсуждения.</w:t>
      </w:r>
    </w:p>
    <w:p w14:paraId="039EE7D7"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3</w:t>
      </w:r>
    </w:p>
    <w:p w14:paraId="0230D430"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14:paraId="2648E7F1"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Пенского сельсовета Беловского района</w:t>
      </w:r>
    </w:p>
    <w:p w14:paraId="55F6CC5D"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20.04.2022 г.  № 58/171</w:t>
      </w:r>
    </w:p>
    <w:p w14:paraId="780AE506"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Порядок</w:t>
      </w:r>
    </w:p>
    <w:p w14:paraId="5500FDD5"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учёта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2216A887"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1.Настоящий порядок разработан в соответствии со статьёй 44 Федерального закона «Об общих принципах организации местного самоуправления в Российской Федерации» и определяет порядок учёта предложений по обнародованному на информационных </w:t>
      </w:r>
      <w:r>
        <w:rPr>
          <w:rFonts w:ascii="Verdana" w:hAnsi="Verdana"/>
          <w:color w:val="292D24"/>
          <w:sz w:val="20"/>
          <w:szCs w:val="20"/>
        </w:rPr>
        <w:lastRenderedPageBreak/>
        <w:t>стендах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(далее проект решения о внесении изменений и дополнений в Устав).</w:t>
      </w:r>
    </w:p>
    <w:p w14:paraId="5A4BF5D8"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2.Предложение по проекту решения о внесении изменений и дополнений в Устав вносятся гражданами, проживающими на территории Пенского сельсовета, как индивидуальных авторов, так и коллективные.</w:t>
      </w:r>
    </w:p>
    <w:p w14:paraId="2F233F27"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3.Предложения по проекту решения о внесении изменений и дополнений в Устав вносятся в комиссию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приёму и учёту предложений по нему в письменном виде по адресу: Курская область, Беловский район, с. Пены, ул. Базарная,38 (Администрация Пенского сельсовета Беловского района) и рассматриваются ею в соответствии с настоящим Порядком.</w:t>
      </w:r>
    </w:p>
    <w:p w14:paraId="763A9348"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4.Предложения по проекту решения о внесении изменений и дополнений в Устав вносятся в комиссию в течение 20 дней со дня его обнародования на указанных в п.2 информационных стендах.</w:t>
      </w:r>
    </w:p>
    <w:p w14:paraId="40312260"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5.Поступившие предложения регистрируются комиссией в день поступления.</w:t>
      </w:r>
    </w:p>
    <w:p w14:paraId="38008209"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6.Предложения по проекту решения о внесении изменений и дополнений в устав, внесённые с нарушением положений и сроков, установленных настоящим Порядком, не рассматриваются.</w:t>
      </w:r>
    </w:p>
    <w:p w14:paraId="06895FDA"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7.Комиссия обобщает и систематизирует поступившие предложения и по итогам рассмотрения готовит по ним мотивированное заключение. Обобщённые и систематизированные материалы вместе со своим мотивированным заключением комиссии направляет в Собрание депутатов Пенского сельсовета Беловского района в течение 5 дней со дня завершения приёма предложений.</w:t>
      </w:r>
    </w:p>
    <w:p w14:paraId="5F2ED3BC"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14:paraId="227DAD37"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4</w:t>
      </w:r>
    </w:p>
    <w:p w14:paraId="4A6AC942"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14:paraId="7DB7BE3E"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14:paraId="0D0A457D"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20.04.2022 г.  № 58/171</w:t>
      </w:r>
    </w:p>
    <w:p w14:paraId="5E1894B7"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СОСТАВ  КОМИССИИ</w:t>
      </w:r>
    </w:p>
    <w:p w14:paraId="700E152E"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 обсуждению проекта решения Собрания депутатов</w:t>
      </w:r>
    </w:p>
    <w:p w14:paraId="674F8AB5"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Пенского сельсовета  Беловского района «О внесении</w:t>
      </w:r>
    </w:p>
    <w:p w14:paraId="71892B7A"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изменений и дополнений в Устав муниципального образования</w:t>
      </w:r>
    </w:p>
    <w:p w14:paraId="3655CC79"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«Пенский сельсовет» Беловского района Курской области</w:t>
      </w:r>
    </w:p>
    <w:p w14:paraId="14922031"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4E9B04C"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                                  Председатель комиссии :</w:t>
      </w:r>
    </w:p>
    <w:p w14:paraId="541D2BCD"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Бычкова Елена Петровна – заместитель главы  администрации</w:t>
      </w:r>
    </w:p>
    <w:p w14:paraId="7E26294A"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Пенского сельсовета</w:t>
      </w:r>
    </w:p>
    <w:p w14:paraId="190B0993"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Члены комиссии :</w:t>
      </w:r>
    </w:p>
    <w:p w14:paraId="577B1276"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Великоцкий Александр Сергеевич    - депутат  Собрания депутатов Пенского</w:t>
      </w:r>
    </w:p>
    <w:p w14:paraId="27800C57"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сельсовета;</w:t>
      </w:r>
    </w:p>
    <w:p w14:paraId="7666266A"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Голубцов Сергей Михайлович           - депутат Собрания  депутатов Пенского  </w:t>
      </w:r>
    </w:p>
    <w:p w14:paraId="47DCB548"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сельсовета;</w:t>
      </w:r>
    </w:p>
    <w:p w14:paraId="79235FE6"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Слюнина Наталья Ивановна              - начальник отдела – главный бухгалтер        </w:t>
      </w:r>
    </w:p>
    <w:p w14:paraId="5D22E51A"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администрации Пенского  сельсовета; Шкитина Евгения Сергеевна             - депутат   Собрания депутатов Пенского  </w:t>
      </w:r>
    </w:p>
    <w:p w14:paraId="1EBBFBAD"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сельсовета.</w:t>
      </w:r>
    </w:p>
    <w:p w14:paraId="2CB2DE89"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50FFA92"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10C93D9"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A90B962" w14:textId="77777777" w:rsidR="005052F3" w:rsidRDefault="005052F3" w:rsidP="005052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F1722A6" w14:textId="6A084FD1" w:rsidR="00B33C0D" w:rsidRPr="005052F3" w:rsidRDefault="005052F3" w:rsidP="005052F3">
      <w:bookmarkStart w:id="0" w:name="_GoBack"/>
      <w:bookmarkEnd w:id="0"/>
    </w:p>
    <w:sectPr w:rsidR="00B33C0D" w:rsidRPr="005052F3"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508F8"/>
    <w:rsid w:val="00070271"/>
    <w:rsid w:val="00283E67"/>
    <w:rsid w:val="00465B9A"/>
    <w:rsid w:val="005052F3"/>
    <w:rsid w:val="005A25EA"/>
    <w:rsid w:val="005C3634"/>
    <w:rsid w:val="006572AC"/>
    <w:rsid w:val="006846A8"/>
    <w:rsid w:val="00706E27"/>
    <w:rsid w:val="00784BAC"/>
    <w:rsid w:val="00890AA1"/>
    <w:rsid w:val="00953F02"/>
    <w:rsid w:val="00982608"/>
    <w:rsid w:val="00A331C9"/>
    <w:rsid w:val="00A64FC4"/>
    <w:rsid w:val="00AA52AB"/>
    <w:rsid w:val="00C36103"/>
    <w:rsid w:val="00E3579A"/>
    <w:rsid w:val="00F14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dmpen.ru/munitsipalnoe-obrazovanie/ustavy/2291-sobranie-deputatov-penskogo-sel-soveta-belovskogo-rajona-20-04-2022-g-58-171-o-proekte-resheniya-sobraniya-deputatov-penskogo-sel-soveta-belovskogo-rajona-o-vnesenii-izmenenij-i-dopolnenij-v-ustav-munitsipal-nogo-obrazovaniya-penskij-sel-sovet-belovskogo-rajona-kurskoj-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2752</Words>
  <Characters>15688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17</cp:revision>
  <dcterms:created xsi:type="dcterms:W3CDTF">2022-12-15T15:00:00Z</dcterms:created>
  <dcterms:modified xsi:type="dcterms:W3CDTF">2025-02-08T15:51:00Z</dcterms:modified>
</cp:coreProperties>
</file>